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28" w:rsidRPr="003F528E" w:rsidRDefault="003F528E">
      <w:pPr>
        <w:spacing w:before="79" w:line="258" w:lineRule="auto"/>
        <w:ind w:left="1656" w:right="451"/>
        <w:jc w:val="center"/>
        <w:rPr>
          <w:rFonts w:ascii="Arial" w:eastAsia="Arial" w:hAnsi="Arial" w:cs="Arial"/>
        </w:rPr>
      </w:pPr>
      <w:bookmarkStart w:id="0" w:name="_GoBack"/>
      <w:r w:rsidRPr="003F528E">
        <w:pict>
          <v:group id="_x0000_s1046" style="position:absolute;left:0;text-align:left;margin-left:32.65pt;margin-top:4.65pt;width:252.8pt;height:46.45pt;z-index:-251660800;mso-position-horizontal-relative:page" coordorigin="653,93" coordsize="5056,9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858;top:674;width:3851;height:42">
              <v:imagedata r:id="rId5" o:title=""/>
            </v:shape>
            <v:shape id="_x0000_s1047" type="#_x0000_t75" style="position:absolute;left:653;top:93;width:1172;height:929">
              <v:imagedata r:id="rId6" o:title=""/>
            </v:shape>
            <w10:wrap anchorx="page"/>
          </v:group>
        </w:pict>
      </w:r>
      <w:r w:rsidRPr="003F528E">
        <w:rPr>
          <w:rFonts w:ascii="Arial" w:eastAsia="Arial" w:hAnsi="Arial" w:cs="Arial"/>
          <w:b/>
          <w:bCs/>
          <w:w w:val="105"/>
        </w:rPr>
        <w:t>U.S.</w:t>
      </w:r>
      <w:r w:rsidRPr="003F528E">
        <w:rPr>
          <w:rFonts w:ascii="Arial" w:eastAsia="Arial" w:hAnsi="Arial" w:cs="Arial"/>
          <w:b/>
          <w:bCs/>
          <w:spacing w:val="-22"/>
          <w:w w:val="105"/>
        </w:rPr>
        <w:t xml:space="preserve"> </w:t>
      </w:r>
      <w:r w:rsidRPr="003F528E">
        <w:rPr>
          <w:rFonts w:ascii="Arial" w:eastAsia="Arial" w:hAnsi="Arial" w:cs="Arial"/>
          <w:b/>
          <w:bCs/>
          <w:w w:val="105"/>
        </w:rPr>
        <w:t>Environmental</w:t>
      </w:r>
      <w:r w:rsidRPr="003F528E">
        <w:rPr>
          <w:rFonts w:ascii="Arial" w:eastAsia="Arial" w:hAnsi="Arial" w:cs="Arial"/>
          <w:b/>
          <w:bCs/>
          <w:spacing w:val="-21"/>
          <w:w w:val="105"/>
        </w:rPr>
        <w:t xml:space="preserve"> </w:t>
      </w:r>
      <w:r w:rsidRPr="003F528E">
        <w:rPr>
          <w:rFonts w:ascii="Arial" w:eastAsia="Arial" w:hAnsi="Arial" w:cs="Arial"/>
          <w:b/>
          <w:bCs/>
          <w:w w:val="105"/>
        </w:rPr>
        <w:t>Protection</w:t>
      </w:r>
      <w:r w:rsidRPr="003F528E">
        <w:rPr>
          <w:rFonts w:ascii="Arial" w:eastAsia="Arial" w:hAnsi="Arial" w:cs="Arial"/>
          <w:b/>
          <w:bCs/>
          <w:spacing w:val="-21"/>
          <w:w w:val="105"/>
        </w:rPr>
        <w:t xml:space="preserve"> </w:t>
      </w:r>
      <w:r w:rsidRPr="003F528E">
        <w:rPr>
          <w:rFonts w:ascii="Arial" w:eastAsia="Arial" w:hAnsi="Arial" w:cs="Arial"/>
          <w:b/>
          <w:bCs/>
          <w:w w:val="105"/>
        </w:rPr>
        <w:t>Agency</w:t>
      </w:r>
      <w:r w:rsidRPr="003F528E">
        <w:rPr>
          <w:rFonts w:ascii="Arial" w:eastAsia="Arial" w:hAnsi="Arial" w:cs="Arial"/>
          <w:b/>
          <w:bCs/>
          <w:w w:val="103"/>
        </w:rPr>
        <w:t xml:space="preserve"> </w:t>
      </w:r>
      <w:r w:rsidRPr="003F528E">
        <w:rPr>
          <w:rFonts w:ascii="Arial" w:eastAsia="Arial" w:hAnsi="Arial" w:cs="Arial"/>
          <w:b/>
          <w:bCs/>
          <w:w w:val="105"/>
        </w:rPr>
        <w:t>Applicability</w:t>
      </w:r>
      <w:r w:rsidRPr="003F528E">
        <w:rPr>
          <w:rFonts w:ascii="Arial" w:eastAsia="Arial" w:hAnsi="Arial" w:cs="Arial"/>
          <w:b/>
          <w:bCs/>
          <w:spacing w:val="-28"/>
          <w:w w:val="105"/>
        </w:rPr>
        <w:t xml:space="preserve"> </w:t>
      </w:r>
      <w:bookmarkEnd w:id="0"/>
      <w:r w:rsidRPr="003F528E">
        <w:rPr>
          <w:rFonts w:ascii="Arial" w:eastAsia="Arial" w:hAnsi="Arial" w:cs="Arial"/>
          <w:b/>
          <w:bCs/>
          <w:w w:val="105"/>
        </w:rPr>
        <w:t>Determination</w:t>
      </w:r>
      <w:r w:rsidRPr="003F528E">
        <w:rPr>
          <w:rFonts w:ascii="Arial" w:eastAsia="Arial" w:hAnsi="Arial" w:cs="Arial"/>
          <w:b/>
          <w:bCs/>
          <w:spacing w:val="-27"/>
          <w:w w:val="105"/>
        </w:rPr>
        <w:t xml:space="preserve"> </w:t>
      </w:r>
      <w:r w:rsidRPr="003F528E">
        <w:rPr>
          <w:rFonts w:ascii="Arial" w:eastAsia="Arial" w:hAnsi="Arial" w:cs="Arial"/>
          <w:b/>
          <w:bCs/>
          <w:w w:val="105"/>
        </w:rPr>
        <w:t>Index</w:t>
      </w:r>
    </w:p>
    <w:p w:rsidR="00545E28" w:rsidRDefault="00545E28">
      <w:pPr>
        <w:spacing w:line="200" w:lineRule="exact"/>
        <w:rPr>
          <w:sz w:val="20"/>
          <w:szCs w:val="20"/>
        </w:rPr>
      </w:pPr>
    </w:p>
    <w:p w:rsidR="00545E28" w:rsidRDefault="00545E28">
      <w:pPr>
        <w:spacing w:before="4" w:line="280" w:lineRule="exact"/>
        <w:rPr>
          <w:sz w:val="28"/>
          <w:szCs w:val="28"/>
        </w:rPr>
      </w:pPr>
    </w:p>
    <w:p w:rsidR="00545E28" w:rsidRPr="003F528E" w:rsidRDefault="003F528E">
      <w:pPr>
        <w:ind w:left="1163"/>
        <w:jc w:val="center"/>
        <w:rPr>
          <w:rFonts w:ascii="Arial" w:eastAsia="Arial" w:hAnsi="Arial" w:cs="Arial"/>
          <w:sz w:val="24"/>
          <w:szCs w:val="24"/>
        </w:rPr>
      </w:pPr>
      <w:r w:rsidRPr="003F528E">
        <w:rPr>
          <w:rFonts w:ascii="Arial" w:eastAsia="Arial" w:hAnsi="Arial" w:cs="Arial"/>
          <w:b/>
          <w:bCs/>
          <w:sz w:val="24"/>
          <w:szCs w:val="24"/>
        </w:rPr>
        <w:t>Control Number: C112</w:t>
      </w:r>
    </w:p>
    <w:p w:rsidR="00545E28" w:rsidRDefault="00545E28">
      <w:pPr>
        <w:spacing w:before="2" w:line="260" w:lineRule="exact"/>
        <w:rPr>
          <w:sz w:val="26"/>
          <w:szCs w:val="26"/>
        </w:rPr>
      </w:pPr>
    </w:p>
    <w:p w:rsidR="00545E28" w:rsidRPr="003F528E" w:rsidRDefault="003F528E">
      <w:pPr>
        <w:tabs>
          <w:tab w:val="left" w:pos="989"/>
        </w:tabs>
        <w:spacing w:line="320" w:lineRule="auto"/>
        <w:ind w:left="132" w:right="3704"/>
        <w:rPr>
          <w:rFonts w:ascii="Arial" w:eastAsia="Arial" w:hAnsi="Arial" w:cs="Arial"/>
          <w:sz w:val="20"/>
          <w:szCs w:val="20"/>
        </w:rPr>
      </w:pP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>Category:</w:t>
      </w: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3F528E">
        <w:rPr>
          <w:rFonts w:ascii="Arial" w:eastAsia="Arial" w:hAnsi="Arial" w:cs="Arial"/>
          <w:w w:val="105"/>
          <w:sz w:val="20"/>
          <w:szCs w:val="20"/>
        </w:rPr>
        <w:t>Asbestos</w:t>
      </w:r>
      <w:r w:rsidRPr="003F528E"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>EPA</w:t>
      </w:r>
      <w:r w:rsidRPr="003F528E"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Office:   </w:t>
      </w:r>
      <w:r w:rsidRPr="003F528E">
        <w:rPr>
          <w:rFonts w:ascii="Arial" w:eastAsia="Arial" w:hAnsi="Arial" w:cs="Arial"/>
          <w:b/>
          <w:bCs/>
          <w:spacing w:val="17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SSCD</w:t>
      </w:r>
      <w:r w:rsidRPr="003F528E"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>Date:</w:t>
      </w: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3F528E">
        <w:rPr>
          <w:rFonts w:ascii="Arial" w:eastAsia="Arial" w:hAnsi="Arial" w:cs="Arial"/>
          <w:sz w:val="20"/>
          <w:szCs w:val="20"/>
        </w:rPr>
        <w:t>05/08/1991</w:t>
      </w:r>
    </w:p>
    <w:p w:rsidR="00545E28" w:rsidRPr="003F528E" w:rsidRDefault="003F528E">
      <w:pPr>
        <w:tabs>
          <w:tab w:val="left" w:pos="989"/>
        </w:tabs>
        <w:spacing w:before="1"/>
        <w:ind w:left="132"/>
        <w:rPr>
          <w:rFonts w:ascii="Arial" w:eastAsia="Arial" w:hAnsi="Arial" w:cs="Arial"/>
          <w:sz w:val="20"/>
          <w:szCs w:val="20"/>
        </w:rPr>
      </w:pP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>Title:</w:t>
      </w: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3F528E">
        <w:rPr>
          <w:rFonts w:ascii="Arial" w:eastAsia="Arial" w:hAnsi="Arial" w:cs="Arial"/>
          <w:w w:val="105"/>
          <w:sz w:val="20"/>
          <w:szCs w:val="20"/>
        </w:rPr>
        <w:t>Point</w:t>
      </w:r>
      <w:r w:rsidRPr="003F528E"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Counting</w:t>
      </w:r>
    </w:p>
    <w:p w:rsidR="00545E28" w:rsidRPr="003F528E" w:rsidRDefault="003F528E">
      <w:pPr>
        <w:tabs>
          <w:tab w:val="left" w:pos="989"/>
        </w:tabs>
        <w:spacing w:before="46"/>
        <w:ind w:left="132"/>
        <w:rPr>
          <w:rFonts w:ascii="Arial" w:eastAsia="Arial" w:hAnsi="Arial" w:cs="Arial"/>
          <w:sz w:val="20"/>
          <w:szCs w:val="20"/>
        </w:rPr>
      </w:pP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>Recipient:</w:t>
      </w: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3F528E">
        <w:rPr>
          <w:rFonts w:ascii="Arial" w:eastAsia="Arial" w:hAnsi="Arial" w:cs="Arial"/>
          <w:w w:val="105"/>
          <w:sz w:val="20"/>
          <w:szCs w:val="20"/>
        </w:rPr>
        <w:t>EPA</w:t>
      </w:r>
      <w:r w:rsidRPr="003F528E"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Air</w:t>
      </w:r>
      <w:r w:rsidRPr="003F528E"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Division</w:t>
      </w:r>
      <w:r w:rsidRPr="003F528E"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Directors</w:t>
      </w:r>
      <w:r w:rsidRPr="003F528E"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-</w:t>
      </w:r>
      <w:r w:rsidRPr="003F528E"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Regions</w:t>
      </w:r>
      <w:r w:rsidRPr="003F528E"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1-10</w:t>
      </w:r>
    </w:p>
    <w:p w:rsidR="00545E28" w:rsidRPr="003F528E" w:rsidRDefault="003F528E">
      <w:pPr>
        <w:tabs>
          <w:tab w:val="left" w:pos="989"/>
        </w:tabs>
        <w:spacing w:before="46" w:line="698" w:lineRule="auto"/>
        <w:ind w:left="132" w:right="3167"/>
        <w:rPr>
          <w:rFonts w:ascii="Arial" w:eastAsia="Arial" w:hAnsi="Arial" w:cs="Arial"/>
          <w:sz w:val="20"/>
          <w:szCs w:val="20"/>
        </w:rPr>
      </w:pPr>
      <w:r w:rsidRPr="003F528E">
        <w:rPr>
          <w:sz w:val="20"/>
          <w:szCs w:val="20"/>
        </w:rPr>
        <w:pict>
          <v:group id="_x0000_s1041" style="position:absolute;left:0;text-align:left;margin-left:30.9pt;margin-top:15.9pt;width:256.25pt;height:.95pt;z-index:-251659776;mso-position-horizontal-relative:page" coordorigin="618,318" coordsize="5125,19">
            <v:group id="_x0000_s1044" style="position:absolute;left:628;top:327;width:5106;height:2" coordorigin="628,327" coordsize="5106,2">
              <v:shape id="_x0000_s1045" style="position:absolute;left:628;top:327;width:5106;height:2" coordorigin="628,327" coordsize="5106,0" path="m628,327r5106,e" filled="f" strokecolor="#7f7f7f" strokeweight=".33058mm">
                <v:path arrowok="t"/>
              </v:shape>
            </v:group>
            <v:group id="_x0000_s1042" style="position:absolute;left:628;top:319;width:5106;height:17" coordorigin="628,319" coordsize="5106,17">
              <v:shape id="_x0000_s1043" style="position:absolute;left:628;top:319;width:5106;height:17" coordorigin="628,319" coordsize="5106,17" path="m5734,319r,e" filled="f" strokecolor="#dfdfdf" strokeweight=".1pt">
                <v:path arrowok="t"/>
              </v:shape>
            </v:group>
            <w10:wrap anchorx="page"/>
          </v:group>
        </w:pict>
      </w:r>
      <w:r w:rsidRPr="003F528E">
        <w:rPr>
          <w:sz w:val="20"/>
          <w:szCs w:val="20"/>
        </w:rPr>
        <w:pict>
          <v:group id="_x0000_s1036" style="position:absolute;left:0;text-align:left;margin-left:30.9pt;margin-top:36pt;width:256.25pt;height:.95pt;z-index:-251658752;mso-position-horizontal-relative:page" coordorigin="618,720" coordsize="5125,19">
            <v:group id="_x0000_s1039" style="position:absolute;left:628;top:729;width:5106;height:2" coordorigin="628,729" coordsize="5106,2">
              <v:shape id="_x0000_s1040" style="position:absolute;left:628;top:729;width:5106;height:2" coordorigin="628,729" coordsize="5106,0" path="m628,729r5106,e" filled="f" strokecolor="#7f7f7f" strokeweight=".33058mm">
                <v:path arrowok="t"/>
              </v:shape>
            </v:group>
            <v:group id="_x0000_s1037" style="position:absolute;left:628;top:721;width:5106;height:17" coordorigin="628,721" coordsize="5106,17">
              <v:shape id="_x0000_s1038" style="position:absolute;left:628;top:721;width:5106;height:17" coordorigin="628,721" coordsize="5106,17" path="m5734,721r,e" filled="f" strokecolor="#dfdfdf" strokeweight=".1pt">
                <v:path arrowok="t"/>
              </v:shape>
            </v:group>
            <w10:wrap anchorx="page"/>
          </v:group>
        </w:pict>
      </w:r>
      <w:r w:rsidRPr="003F528E">
        <w:rPr>
          <w:sz w:val="20"/>
          <w:szCs w:val="20"/>
        </w:rPr>
        <w:pict>
          <v:group id="_x0000_s1031" style="position:absolute;left:0;text-align:left;margin-left:30.9pt;margin-top:56.1pt;width:256.25pt;height:.95pt;z-index:-251657728;mso-position-horizontal-relative:page" coordorigin="618,1122" coordsize="5125,19">
            <v:group id="_x0000_s1034" style="position:absolute;left:628;top:1131;width:5106;height:2" coordorigin="628,1131" coordsize="5106,2">
              <v:shape id="_x0000_s1035" style="position:absolute;left:628;top:1131;width:5106;height:2" coordorigin="628,1131" coordsize="5106,0" path="m628,1131r5106,e" filled="f" strokecolor="#7f7f7f" strokeweight=".33058mm">
                <v:path arrowok="t"/>
              </v:shape>
            </v:group>
            <v:group id="_x0000_s1032" style="position:absolute;left:628;top:1123;width:5106;height:17" coordorigin="628,1123" coordsize="5106,17">
              <v:shape id="_x0000_s1033" style="position:absolute;left:628;top:1123;width:5106;height:17" coordorigin="628,1123" coordsize="5106,17" path="m5734,1123r,e" filled="f" strokecolor="#dfdfdf" strokeweight=".1pt">
                <v:path arrowok="t"/>
              </v:shape>
            </v:group>
            <w10:wrap anchorx="page"/>
          </v:group>
        </w:pict>
      </w: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>Author:</w:t>
      </w: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proofErr w:type="spellStart"/>
      <w:r w:rsidRPr="003F528E">
        <w:rPr>
          <w:rFonts w:ascii="Arial" w:eastAsia="Arial" w:hAnsi="Arial" w:cs="Arial"/>
          <w:w w:val="105"/>
          <w:sz w:val="20"/>
          <w:szCs w:val="20"/>
        </w:rPr>
        <w:t>Rasnic</w:t>
      </w:r>
      <w:proofErr w:type="spellEnd"/>
      <w:r w:rsidRPr="003F528E">
        <w:rPr>
          <w:rFonts w:ascii="Arial" w:eastAsia="Arial" w:hAnsi="Arial" w:cs="Arial"/>
          <w:w w:val="105"/>
          <w:sz w:val="20"/>
          <w:szCs w:val="20"/>
        </w:rPr>
        <w:t>,</w:t>
      </w:r>
      <w:r w:rsidRPr="003F528E"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John</w:t>
      </w:r>
      <w:r w:rsidRPr="003F528E"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B.</w:t>
      </w:r>
      <w:r w:rsidRPr="003F528E"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>Subparts:</w:t>
      </w: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 w:rsidRPr="003F528E">
        <w:rPr>
          <w:rFonts w:ascii="Arial" w:eastAsia="Arial" w:hAnsi="Arial" w:cs="Arial"/>
          <w:w w:val="105"/>
          <w:sz w:val="20"/>
          <w:szCs w:val="20"/>
        </w:rPr>
        <w:t>Part</w:t>
      </w:r>
      <w:r w:rsidRPr="003F528E"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61,</w:t>
      </w:r>
      <w:r w:rsidRPr="003F528E"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M,</w:t>
      </w:r>
      <w:r w:rsidRPr="003F528E"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Asbestos</w:t>
      </w:r>
      <w:r w:rsidRPr="003F528E"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References:  </w:t>
      </w:r>
      <w:r w:rsidRPr="003F528E">
        <w:rPr>
          <w:rFonts w:ascii="Arial" w:eastAsia="Arial" w:hAnsi="Arial" w:cs="Arial"/>
          <w:b/>
          <w:bCs/>
          <w:spacing w:val="21"/>
          <w:w w:val="105"/>
          <w:sz w:val="20"/>
          <w:szCs w:val="20"/>
        </w:rPr>
        <w:t xml:space="preserve"> </w:t>
      </w:r>
      <w:r w:rsidRPr="003F528E">
        <w:rPr>
          <w:rFonts w:ascii="Arial" w:eastAsia="Arial" w:hAnsi="Arial" w:cs="Arial"/>
          <w:w w:val="105"/>
          <w:sz w:val="20"/>
          <w:szCs w:val="20"/>
        </w:rPr>
        <w:t>61.141</w:t>
      </w:r>
    </w:p>
    <w:p w:rsidR="00545E28" w:rsidRPr="003F528E" w:rsidRDefault="003F528E">
      <w:pPr>
        <w:pStyle w:val="Heading1"/>
        <w:spacing w:line="117" w:lineRule="exact"/>
        <w:rPr>
          <w:b w:val="0"/>
          <w:bCs w:val="0"/>
          <w:sz w:val="20"/>
          <w:szCs w:val="20"/>
        </w:rPr>
      </w:pPr>
      <w:r w:rsidRPr="003F528E">
        <w:rPr>
          <w:w w:val="105"/>
          <w:sz w:val="20"/>
          <w:szCs w:val="20"/>
        </w:rPr>
        <w:t>Abstract:</w:t>
      </w:r>
    </w:p>
    <w:p w:rsidR="00545E28" w:rsidRPr="003F528E" w:rsidRDefault="00545E28">
      <w:pPr>
        <w:spacing w:before="14" w:line="22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182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which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detected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PLM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does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have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counted;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however,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minimum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least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three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slide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mounts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should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prepared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examined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their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entirety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PLM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determine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present.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visual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estimation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appears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less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10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percent,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owner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operator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(1)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assume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greater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percent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treat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asbestos-containing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(2)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require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verification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obtained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different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from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obtained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visual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estimation,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will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used.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discussion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important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considerations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related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quantitative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analysis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bulk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included.</w:t>
      </w:r>
    </w:p>
    <w:p w:rsidR="00545E28" w:rsidRPr="003F528E" w:rsidRDefault="00545E28">
      <w:pPr>
        <w:spacing w:before="7" w:line="150" w:lineRule="exact"/>
        <w:rPr>
          <w:sz w:val="20"/>
          <w:szCs w:val="20"/>
        </w:rPr>
      </w:pPr>
    </w:p>
    <w:p w:rsidR="00545E28" w:rsidRPr="003F528E" w:rsidRDefault="00545E28">
      <w:pPr>
        <w:spacing w:line="200" w:lineRule="exact"/>
        <w:rPr>
          <w:sz w:val="20"/>
          <w:szCs w:val="20"/>
        </w:rPr>
      </w:pPr>
    </w:p>
    <w:p w:rsidR="00545E28" w:rsidRPr="003F528E" w:rsidRDefault="003F528E">
      <w:pPr>
        <w:pStyle w:val="Heading1"/>
        <w:rPr>
          <w:b w:val="0"/>
          <w:bCs w:val="0"/>
          <w:sz w:val="20"/>
          <w:szCs w:val="20"/>
        </w:rPr>
      </w:pPr>
      <w:r w:rsidRPr="003F528E">
        <w:rPr>
          <w:sz w:val="20"/>
          <w:szCs w:val="20"/>
        </w:rPr>
        <w:pict>
          <v:group id="_x0000_s1026" style="position:absolute;left:0;text-align:left;margin-left:30.9pt;margin-top:-5.05pt;width:256.25pt;height:.95pt;z-index:-251656704;mso-position-horizontal-relative:page" coordorigin="618,-101" coordsize="5125,19">
            <v:group id="_x0000_s1029" style="position:absolute;left:628;top:-92;width:5106;height:2" coordorigin="628,-92" coordsize="5106,2">
              <v:shape id="_x0000_s1030" style="position:absolute;left:628;top:-92;width:5106;height:2" coordorigin="628,-92" coordsize="5106,0" path="m628,-92r5106,e" filled="f" strokecolor="#7f7f7f" strokeweight=".33058mm">
                <v:path arrowok="t"/>
              </v:shape>
            </v:group>
            <v:group id="_x0000_s1027" style="position:absolute;left:628;top:-100;width:5106;height:17" coordorigin="628,-100" coordsize="5106,17">
              <v:shape id="_x0000_s1028" style="position:absolute;left:628;top:-100;width:5106;height:17" coordorigin="628,-100" coordsize="5106,17" path="m5734,-100r,e" filled="f" strokecolor="#dfdfdf" strokeweight=".1pt">
                <v:path arrowok="t"/>
              </v:shape>
            </v:group>
            <w10:wrap anchorx="page"/>
          </v:group>
        </w:pict>
      </w:r>
      <w:r w:rsidRPr="003F528E">
        <w:rPr>
          <w:w w:val="105"/>
          <w:sz w:val="20"/>
          <w:szCs w:val="20"/>
        </w:rPr>
        <w:t>Letter:</w:t>
      </w:r>
    </w:p>
    <w:p w:rsidR="00545E28" w:rsidRPr="003F528E" w:rsidRDefault="00545E28">
      <w:pPr>
        <w:spacing w:before="14" w:line="22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MEMORANDUM</w:t>
      </w:r>
    </w:p>
    <w:p w:rsidR="00545E28" w:rsidRPr="003F528E" w:rsidRDefault="003F528E">
      <w:pPr>
        <w:pStyle w:val="BodyText"/>
        <w:spacing w:line="310" w:lineRule="atLeast"/>
        <w:ind w:right="441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SUBJECT: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Clarification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NESHAP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Requirement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Perform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FROM: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John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B.</w:t>
      </w:r>
      <w:r w:rsidRPr="003F528E">
        <w:rPr>
          <w:spacing w:val="-5"/>
          <w:w w:val="105"/>
          <w:sz w:val="20"/>
          <w:szCs w:val="20"/>
        </w:rPr>
        <w:t xml:space="preserve"> </w:t>
      </w:r>
      <w:proofErr w:type="spellStart"/>
      <w:r w:rsidRPr="003F528E">
        <w:rPr>
          <w:w w:val="105"/>
          <w:sz w:val="20"/>
          <w:szCs w:val="20"/>
        </w:rPr>
        <w:t>Rasnic</w:t>
      </w:r>
      <w:proofErr w:type="spellEnd"/>
      <w:r w:rsidRPr="003F528E">
        <w:rPr>
          <w:w w:val="105"/>
          <w:sz w:val="20"/>
          <w:szCs w:val="20"/>
        </w:rPr>
        <w:t>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Acting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Director</w:t>
      </w:r>
    </w:p>
    <w:p w:rsidR="00545E28" w:rsidRPr="003F528E" w:rsidRDefault="003F528E">
      <w:pPr>
        <w:pStyle w:val="BodyText"/>
        <w:spacing w:before="12" w:line="262" w:lineRule="auto"/>
        <w:ind w:right="2757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Stationary</w:t>
      </w:r>
      <w:r w:rsidRPr="003F528E">
        <w:rPr>
          <w:spacing w:val="-8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Source</w:t>
      </w:r>
      <w:r w:rsidRPr="003F528E">
        <w:rPr>
          <w:spacing w:val="-7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Compliance</w:t>
      </w:r>
      <w:r w:rsidRPr="003F528E">
        <w:rPr>
          <w:spacing w:val="-7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Division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Office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Air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Quality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Planning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Standards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3037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TO: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Air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Management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Division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Directors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Regions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III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IX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2348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Air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Waste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Management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Division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Director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Region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II</w:t>
      </w:r>
    </w:p>
    <w:p w:rsidR="00545E28" w:rsidRPr="003F528E" w:rsidRDefault="003F528E">
      <w:pPr>
        <w:pStyle w:val="BodyText"/>
        <w:spacing w:before="24" w:line="310" w:lineRule="exact"/>
        <w:ind w:right="1006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Air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Pesticides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Toxic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Management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Division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Directors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Region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IV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Air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Radiation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Division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Director</w:t>
      </w:r>
    </w:p>
    <w:p w:rsidR="00545E28" w:rsidRPr="003F528E" w:rsidRDefault="003F528E">
      <w:pPr>
        <w:pStyle w:val="BodyText"/>
        <w:spacing w:line="114" w:lineRule="exact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Region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</w:t>
      </w:r>
    </w:p>
    <w:p w:rsidR="00545E28" w:rsidRPr="003F528E" w:rsidRDefault="00545E28">
      <w:pPr>
        <w:spacing w:before="2" w:line="17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3104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Air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Toxic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Division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Directors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Region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VII,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VIII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X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Revisions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NESHAP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were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promulgated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on</w:t>
      </w:r>
    </w:p>
    <w:p w:rsidR="00545E28" w:rsidRPr="003F528E" w:rsidRDefault="003F528E">
      <w:pPr>
        <w:pStyle w:val="BodyText"/>
        <w:spacing w:before="12" w:line="262" w:lineRule="auto"/>
        <w:ind w:right="195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November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20,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1990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included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requirement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perform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quantify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where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below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ten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percent.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requirement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been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subject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many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questions,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attached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guidance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document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been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developed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clarify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when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required.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112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It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should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understood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while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rule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was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published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revision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NESHAP,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intent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revision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improve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quantitative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analysis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all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applications.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Therefore,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revision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required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all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NESHAP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monitoring,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under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conditions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discussed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attached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clarifi</w:t>
      </w:r>
      <w:r w:rsidRPr="003F528E">
        <w:rPr>
          <w:w w:val="105"/>
          <w:sz w:val="20"/>
          <w:szCs w:val="20"/>
        </w:rPr>
        <w:t>cation,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recommended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AHERA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other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monitoring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applications.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This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guidance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document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prepared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with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cooperation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lastRenderedPageBreak/>
        <w:t>of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following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parties: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National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Institute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Standards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Technology,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EPA's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Office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Toxic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Substances,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Office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Research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Development,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Emissions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Standards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Division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Stationary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Source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Compliance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Division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Office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Air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Quality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Planning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Standards.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you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have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questions,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please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contact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Scott</w:t>
      </w:r>
      <w:r w:rsidRPr="003F528E">
        <w:rPr>
          <w:spacing w:val="-3"/>
          <w:w w:val="105"/>
          <w:sz w:val="20"/>
          <w:szCs w:val="20"/>
        </w:rPr>
        <w:t xml:space="preserve"> </w:t>
      </w:r>
      <w:proofErr w:type="spellStart"/>
      <w:r w:rsidRPr="003F528E">
        <w:rPr>
          <w:w w:val="105"/>
          <w:sz w:val="20"/>
          <w:szCs w:val="20"/>
        </w:rPr>
        <w:t>Throwe</w:t>
      </w:r>
      <w:proofErr w:type="spellEnd"/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staff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FTS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398-8699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Michael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Beard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Office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Research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Development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FTS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629­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2623.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Attachment</w:t>
      </w:r>
    </w:p>
    <w:p w:rsidR="00545E28" w:rsidRPr="003F528E" w:rsidRDefault="00545E28">
      <w:pPr>
        <w:spacing w:before="2" w:line="17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3146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cc: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Air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Compliance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Branch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Chiefs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10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NESHAP</w:t>
      </w:r>
      <w:r w:rsidRPr="003F528E">
        <w:rPr>
          <w:spacing w:val="-9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Coordinators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Sims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Roy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(MD-13)</w:t>
      </w:r>
    </w:p>
    <w:p w:rsidR="00545E28" w:rsidRPr="003F528E" w:rsidRDefault="003F528E">
      <w:pPr>
        <w:pStyle w:val="BodyText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David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Kling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(TS-799)</w:t>
      </w:r>
    </w:p>
    <w:p w:rsidR="00545E28" w:rsidRPr="003F528E" w:rsidRDefault="00545E28">
      <w:pPr>
        <w:spacing w:before="2" w:line="17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538" w:lineRule="auto"/>
        <w:ind w:right="1174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.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CLARIFICATION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NESHAP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REQUIREMENT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PERFORM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</w:t>
      </w:r>
      <w:r w:rsidRPr="003F528E">
        <w:rPr>
          <w:spacing w:val="-7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QUANTIFY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BELOW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10%</w:t>
      </w:r>
    </w:p>
    <w:p w:rsidR="00545E28" w:rsidRPr="003F528E" w:rsidRDefault="003F528E">
      <w:pPr>
        <w:pStyle w:val="BodyText"/>
        <w:spacing w:before="5" w:line="262" w:lineRule="auto"/>
        <w:ind w:right="140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Since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amendment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NESHAP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(Federal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Register,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Volume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55,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Number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224,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November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20,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1990)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there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have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been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several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questions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regarding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interpretation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rule.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Also,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several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recommendations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improving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quantitative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analysis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bulk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have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been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made.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clarification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notice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addresses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these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questions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discusses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recommendations.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discussion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important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considerations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related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quantitative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analysis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bulk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follows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clarification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statements.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This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clarification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applies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all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regulated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asbestos-containing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materials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defined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40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CFR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Section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61.141.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217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First,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which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detected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polarized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light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microscopy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(PLM)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does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have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counted.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However,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minimum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three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slide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mounts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should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prepared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examined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their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entirety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PLM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determine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present.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This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process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should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carefully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documented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laboratory.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251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Second,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analyst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detects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estimates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visual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less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10%,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owner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operator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building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(1)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elect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assume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greater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one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percent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treat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asbestos­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containing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(2)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require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verification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counting.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139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Third,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obtained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different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from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obtained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visual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estimation,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will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used.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DISCUSSION</w:t>
      </w:r>
    </w:p>
    <w:p w:rsidR="00545E28" w:rsidRPr="003F528E" w:rsidRDefault="00545E28">
      <w:pPr>
        <w:spacing w:before="2" w:line="17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149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recently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amended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NESHAP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(Federal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Register,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V.55,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224,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11/20/90)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requires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when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bulk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determined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using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procedures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outlined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interim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method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(40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CFR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Part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763,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Appendix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Subpart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F),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content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estimated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less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10%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method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other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counting,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quantitative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analysis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must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repeated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using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technique.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action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was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taken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after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several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reports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data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from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split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analyzed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visual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two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more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laboratories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produced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conflicting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which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made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difficult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determine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should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classified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asbestos-containing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material.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were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reanalyzed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5"/>
          <w:w w:val="105"/>
          <w:sz w:val="20"/>
          <w:szCs w:val="20"/>
        </w:rPr>
        <w:t xml:space="preserve"> </w:t>
      </w:r>
      <w:proofErr w:type="spellStart"/>
      <w:r w:rsidRPr="003F528E">
        <w:rPr>
          <w:w w:val="105"/>
          <w:sz w:val="20"/>
          <w:szCs w:val="20"/>
        </w:rPr>
        <w:t>interlaboratory</w:t>
      </w:r>
      <w:proofErr w:type="spellEnd"/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exchange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prepared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consistent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set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data.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524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A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review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data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from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performance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audits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indicated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unacceptable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number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false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negatives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(reporting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containing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less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1%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asbestos­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containing</w:t>
      </w:r>
      <w:r w:rsidRPr="003F528E">
        <w:rPr>
          <w:spacing w:val="-8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samples</w:t>
      </w:r>
      <w:r w:rsidRPr="003F528E">
        <w:rPr>
          <w:spacing w:val="-7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containing</w:t>
      </w:r>
      <w:r w:rsidRPr="003F528E">
        <w:rPr>
          <w:spacing w:val="-7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greater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161"/>
        <w:rPr>
          <w:sz w:val="20"/>
          <w:szCs w:val="20"/>
        </w:rPr>
      </w:pPr>
      <w:proofErr w:type="gramStart"/>
      <w:r w:rsidRPr="003F528E">
        <w:rPr>
          <w:w w:val="105"/>
          <w:sz w:val="20"/>
          <w:szCs w:val="20"/>
        </w:rPr>
        <w:t>than</w:t>
      </w:r>
      <w:proofErr w:type="gramEnd"/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1%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asbestos)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unacceptable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number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false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positives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(reporting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containing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greater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1%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samples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rPr>
          <w:sz w:val="20"/>
          <w:szCs w:val="20"/>
        </w:rPr>
      </w:pPr>
      <w:proofErr w:type="gramStart"/>
      <w:r w:rsidRPr="003F528E">
        <w:rPr>
          <w:w w:val="105"/>
          <w:sz w:val="20"/>
          <w:szCs w:val="20"/>
        </w:rPr>
        <w:t>containing</w:t>
      </w:r>
      <w:proofErr w:type="gramEnd"/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less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1%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asbestos).</w:t>
      </w:r>
    </w:p>
    <w:p w:rsidR="00545E28" w:rsidRPr="003F528E" w:rsidRDefault="00545E28">
      <w:pPr>
        <w:spacing w:before="2" w:line="17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148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The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Office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Research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Development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(EPA/ORD)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informally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interviewed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laboratories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lastRenderedPageBreak/>
        <w:t>determine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cause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these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errors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learned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that: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(1)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some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laboratories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view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sufficient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detect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when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present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failed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properly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identify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component,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false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negatives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(2)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some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laboratories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employed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arbitrary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rules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determining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quantity,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such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"one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fiber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detected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considered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greater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1%",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false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positives.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Several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round-robin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studies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eighteen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rounds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performance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audit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data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indicate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nearly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all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laboratories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greatly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overestimate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using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visual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techniques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which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are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not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related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standard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known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composition.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Because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these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false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negatives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false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positives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either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operations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being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covered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NESHAP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should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unnecessary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expenditure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funds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abatement,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respectively,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Agency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believes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additional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effort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part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laboratory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warranted.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140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It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should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noted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which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detected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during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analysis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polarized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light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microscopy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(PLM)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have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counted.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However,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minimum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three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slide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mounts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should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prepared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examined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their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entirety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PLM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determine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present.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will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improve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probability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detection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where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been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detected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PLM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unless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analyst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only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made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very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cursory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examination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fact,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detection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limit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method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would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higher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(less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likelihood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detection)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expected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visual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due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fact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only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fibers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are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those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fall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directly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under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reticle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index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(cross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line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array),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whereas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(in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theory)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all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fibers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are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observed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during</w:t>
      </w:r>
      <w:r w:rsidRPr="003F528E">
        <w:rPr>
          <w:spacing w:val="-7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visual</w:t>
      </w:r>
      <w:r w:rsidRPr="003F528E">
        <w:rPr>
          <w:spacing w:val="-7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estimation.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136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When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observed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above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laboratory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blank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level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during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PLM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analysis,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but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less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1%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are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recorded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during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laboratory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should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report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contains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trace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Also,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false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negatives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from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(1)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misidentification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</w:t>
      </w:r>
      <w:r w:rsidRPr="003F528E">
        <w:rPr>
          <w:w w:val="105"/>
          <w:sz w:val="20"/>
          <w:szCs w:val="20"/>
        </w:rPr>
        <w:t>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fibers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</w:t>
      </w:r>
      <w:r w:rsidRPr="003F528E">
        <w:rPr>
          <w:spacing w:val="-4"/>
          <w:w w:val="105"/>
          <w:sz w:val="20"/>
          <w:szCs w:val="20"/>
        </w:rPr>
        <w:t xml:space="preserve"> </w:t>
      </w:r>
      <w:proofErr w:type="spellStart"/>
      <w:r w:rsidRPr="003F528E">
        <w:rPr>
          <w:w w:val="105"/>
          <w:sz w:val="20"/>
          <w:szCs w:val="20"/>
        </w:rPr>
        <w:t>nonasbestos</w:t>
      </w:r>
      <w:proofErr w:type="spellEnd"/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(2)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due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inability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w w:val="104"/>
          <w:sz w:val="20"/>
          <w:szCs w:val="20"/>
        </w:rPr>
        <w:t xml:space="preserve"> </w:t>
      </w:r>
      <w:proofErr w:type="spellStart"/>
      <w:r w:rsidRPr="003F528E">
        <w:rPr>
          <w:w w:val="105"/>
          <w:sz w:val="20"/>
          <w:szCs w:val="20"/>
        </w:rPr>
        <w:t>microscopist</w:t>
      </w:r>
      <w:proofErr w:type="spellEnd"/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detect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confirm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presence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proofErr w:type="gramStart"/>
      <w:r w:rsidRPr="003F528E">
        <w:rPr>
          <w:w w:val="105"/>
          <w:sz w:val="20"/>
          <w:szCs w:val="20"/>
        </w:rPr>
        <w:t>asbestos,</w:t>
      </w:r>
      <w:proofErr w:type="gramEnd"/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will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corrected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technique.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Accurate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are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obviously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dependent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on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correct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identification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fibers.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similar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relationship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true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false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positives,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although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it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would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expected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could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improve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quantitative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results,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given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pervasive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tendency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laboratories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overestimate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content,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especially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lower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concentrations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(less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10%).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However,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laboratory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should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take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care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examine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sufficient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sure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does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contain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asbestos.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proofErr w:type="gramStart"/>
      <w:r w:rsidRPr="003F528E">
        <w:rPr>
          <w:w w:val="105"/>
          <w:sz w:val="20"/>
          <w:szCs w:val="20"/>
        </w:rPr>
        <w:t>sample</w:t>
      </w:r>
      <w:r w:rsidRPr="003F528E">
        <w:rPr>
          <w:w w:val="104"/>
          <w:sz w:val="20"/>
          <w:szCs w:val="20"/>
        </w:rPr>
        <w:t xml:space="preserve">  </w:t>
      </w:r>
      <w:r w:rsidRPr="003F528E">
        <w:rPr>
          <w:w w:val="105"/>
          <w:sz w:val="20"/>
          <w:szCs w:val="20"/>
        </w:rPr>
        <w:t>is</w:t>
      </w:r>
      <w:proofErr w:type="gramEnd"/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homogenous,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some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homogenization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procedure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should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performed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ensure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slide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preparations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made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from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small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pinch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are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representative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total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minimum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three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slide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mounts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should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examined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determine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visual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area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estimation.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Each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slide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should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scanned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its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entirety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relative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proportions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proofErr w:type="spellStart"/>
      <w:r w:rsidRPr="003F528E">
        <w:rPr>
          <w:w w:val="105"/>
          <w:sz w:val="20"/>
          <w:szCs w:val="20"/>
        </w:rPr>
        <w:t>nonasbestos</w:t>
      </w:r>
      <w:proofErr w:type="spellEnd"/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noted.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suggested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compared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proofErr w:type="spellStart"/>
      <w:r w:rsidRPr="003F528E">
        <w:rPr>
          <w:w w:val="105"/>
          <w:sz w:val="20"/>
          <w:szCs w:val="20"/>
        </w:rPr>
        <w:t>nonasbestos</w:t>
      </w:r>
      <w:proofErr w:type="spellEnd"/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recorded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several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fields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on</w:t>
      </w:r>
      <w:r w:rsidRPr="003F528E">
        <w:rPr>
          <w:spacing w:val="-4"/>
          <w:w w:val="105"/>
          <w:sz w:val="20"/>
          <w:szCs w:val="20"/>
        </w:rPr>
        <w:t xml:space="preserve"> </w:t>
      </w:r>
      <w:proofErr w:type="gramStart"/>
      <w:r w:rsidRPr="003F528E">
        <w:rPr>
          <w:w w:val="105"/>
          <w:sz w:val="20"/>
          <w:szCs w:val="20"/>
        </w:rPr>
        <w:t>each</w:t>
      </w:r>
      <w:r w:rsidRPr="003F528E">
        <w:rPr>
          <w:w w:val="104"/>
          <w:sz w:val="20"/>
          <w:szCs w:val="20"/>
        </w:rPr>
        <w:t xml:space="preserve">  </w:t>
      </w:r>
      <w:r w:rsidRPr="003F528E">
        <w:rPr>
          <w:w w:val="105"/>
          <w:sz w:val="20"/>
          <w:szCs w:val="20"/>
        </w:rPr>
        <w:t>slide</w:t>
      </w:r>
      <w:proofErr w:type="gramEnd"/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results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compared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data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derived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from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analysis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calibration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materials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having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similar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textures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content.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139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parties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legally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responsible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building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(owner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operator)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take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conservative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approach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regulated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NESHAP.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responsible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party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choose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act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though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building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containing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(greater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1%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asbestos)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any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level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content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(even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less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1%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asbestos).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Thus,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analyst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detects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sample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estimates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less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10%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visual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estimation,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parties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legally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responsible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(owner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operator)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building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(1)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elect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assume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greater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1%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treat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regulated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asbestos-containing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(2)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require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verification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amount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counting.</w:t>
      </w:r>
    </w:p>
    <w:p w:rsidR="00545E28" w:rsidRPr="003F528E" w:rsidRDefault="00545E28">
      <w:pPr>
        <w:spacing w:before="9" w:line="150" w:lineRule="exact"/>
        <w:rPr>
          <w:sz w:val="20"/>
          <w:szCs w:val="20"/>
        </w:rPr>
      </w:pPr>
    </w:p>
    <w:p w:rsidR="00545E28" w:rsidRPr="003F528E" w:rsidRDefault="003F528E">
      <w:pPr>
        <w:pStyle w:val="BodyText"/>
        <w:spacing w:line="262" w:lineRule="auto"/>
        <w:ind w:right="126"/>
        <w:rPr>
          <w:sz w:val="20"/>
          <w:szCs w:val="20"/>
        </w:rPr>
      </w:pP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interim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method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states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shall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quantified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using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point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counting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equivalent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estimation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technique.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agency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(ORD)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been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conducting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research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determine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procedures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defining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"</w:t>
      </w:r>
      <w:r w:rsidRPr="003F528E">
        <w:rPr>
          <w:w w:val="105"/>
          <w:sz w:val="20"/>
          <w:szCs w:val="20"/>
        </w:rPr>
        <w:t>equivalent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estimation".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Recent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studies</w:t>
      </w:r>
      <w:r w:rsidRPr="003F528E">
        <w:rPr>
          <w:spacing w:val="-6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have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suggested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that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use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gravimetrically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prepared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standard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materials,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conjunction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with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quantitative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techniques,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can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used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improve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analyst's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ability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quantity.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procedure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formulation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calibration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materials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quality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assurance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(QA</w:t>
      </w:r>
      <w:proofErr w:type="gramStart"/>
      <w:r w:rsidRPr="003F528E">
        <w:rPr>
          <w:w w:val="105"/>
          <w:sz w:val="20"/>
          <w:szCs w:val="20"/>
        </w:rPr>
        <w:t>)</w:t>
      </w:r>
      <w:r w:rsidRPr="003F528E">
        <w:rPr>
          <w:w w:val="104"/>
          <w:sz w:val="20"/>
          <w:szCs w:val="20"/>
        </w:rPr>
        <w:t xml:space="preserve">  </w:t>
      </w:r>
      <w:r w:rsidRPr="003F528E">
        <w:rPr>
          <w:w w:val="105"/>
          <w:sz w:val="20"/>
          <w:szCs w:val="20"/>
        </w:rPr>
        <w:t>procedures</w:t>
      </w:r>
      <w:proofErr w:type="gramEnd"/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their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use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been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drafted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is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tested.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Agency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believes</w:t>
      </w:r>
      <w:r w:rsidRPr="003F528E">
        <w:rPr>
          <w:spacing w:val="-4"/>
          <w:w w:val="105"/>
          <w:sz w:val="20"/>
          <w:szCs w:val="20"/>
        </w:rPr>
        <w:t xml:space="preserve"> </w:t>
      </w:r>
      <w:proofErr w:type="gramStart"/>
      <w:r w:rsidRPr="003F528E">
        <w:rPr>
          <w:w w:val="105"/>
          <w:sz w:val="20"/>
          <w:szCs w:val="20"/>
        </w:rPr>
        <w:t>that</w:t>
      </w:r>
      <w:r w:rsidRPr="003F528E">
        <w:rPr>
          <w:w w:val="104"/>
          <w:sz w:val="20"/>
          <w:szCs w:val="20"/>
        </w:rPr>
        <w:t xml:space="preserve">  </w:t>
      </w:r>
      <w:r w:rsidRPr="003F528E">
        <w:rPr>
          <w:w w:val="105"/>
          <w:sz w:val="20"/>
          <w:szCs w:val="20"/>
        </w:rPr>
        <w:t>use</w:t>
      </w:r>
      <w:proofErr w:type="gramEnd"/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such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lastRenderedPageBreak/>
        <w:t>materials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and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procedures,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well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other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objective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measurement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techniques,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have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potential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greatly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improve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quantitative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estimates</w:t>
      </w:r>
      <w:r w:rsidRPr="003F528E">
        <w:rPr>
          <w:spacing w:val="-5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asbestos,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especially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range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below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10%.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research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proves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these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procedures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worthy,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Agency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will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consider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proposing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revised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method.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draft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of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the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proposed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procedure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will</w:t>
      </w:r>
      <w:r w:rsidRPr="003F528E">
        <w:rPr>
          <w:w w:val="104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circulated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to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all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NVLAP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labs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for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comment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when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it</w:t>
      </w:r>
      <w:r w:rsidRPr="003F528E">
        <w:rPr>
          <w:spacing w:val="-3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has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been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approved</w:t>
      </w:r>
      <w:r w:rsidRPr="003F528E">
        <w:rPr>
          <w:spacing w:val="-4"/>
          <w:w w:val="105"/>
          <w:sz w:val="20"/>
          <w:szCs w:val="20"/>
        </w:rPr>
        <w:t xml:space="preserve"> </w:t>
      </w:r>
      <w:r w:rsidRPr="003F528E">
        <w:rPr>
          <w:w w:val="105"/>
          <w:sz w:val="20"/>
          <w:szCs w:val="20"/>
        </w:rPr>
        <w:t>internally.</w:t>
      </w:r>
    </w:p>
    <w:sectPr w:rsidR="00545E28" w:rsidRPr="003F528E" w:rsidSect="003F528E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5E28"/>
    <w:rsid w:val="003F528E"/>
    <w:rsid w:val="0054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Counting</dc:title>
  <dc:subject>Applicability Determination Index</dc:subject>
  <dc:creator>EPA/SSCD</dc:creator>
  <cp:keywords>Asbestos</cp:keywords>
  <cp:lastModifiedBy>Kurt</cp:lastModifiedBy>
  <cp:revision>3</cp:revision>
  <cp:lastPrinted>2014-03-17T18:55:00Z</cp:lastPrinted>
  <dcterms:created xsi:type="dcterms:W3CDTF">2014-03-17T14:54:00Z</dcterms:created>
  <dcterms:modified xsi:type="dcterms:W3CDTF">2014-03-17T18:55:00Z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